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D8" w14:textId="77777777" w:rsidR="003F37BB" w:rsidRPr="00BB770A" w:rsidRDefault="003F37BB" w:rsidP="003F37BB">
      <w:pPr>
        <w:pStyle w:val="ConsPlusNormal"/>
        <w:jc w:val="right"/>
        <w:rPr>
          <w:sz w:val="20"/>
          <w:szCs w:val="20"/>
          <w:u w:val="single"/>
        </w:rPr>
      </w:pPr>
      <w:r w:rsidRPr="00BB770A">
        <w:rPr>
          <w:sz w:val="20"/>
          <w:szCs w:val="20"/>
          <w:u w:val="single"/>
        </w:rPr>
        <w:t>ПРОЕКТ</w:t>
      </w:r>
    </w:p>
    <w:p w14:paraId="0D225489" w14:textId="77777777" w:rsidR="003F37BB" w:rsidRPr="00BB770A" w:rsidRDefault="003A1341" w:rsidP="003F37BB">
      <w:pPr>
        <w:pStyle w:val="ConsPlusNormal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 w14:anchorId="25A66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5pt;height:38.25pt;visibility:visible;mso-wrap-style:square">
            <v:imagedata r:id="rId5" o:title="5" grayscale="t"/>
          </v:shape>
        </w:pict>
      </w:r>
    </w:p>
    <w:p w14:paraId="7911CBFB" w14:textId="77777777"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СОВЕТ</w:t>
      </w:r>
    </w:p>
    <w:p w14:paraId="3ACB4F93" w14:textId="77777777"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Наволокского городского поселения</w:t>
      </w:r>
    </w:p>
    <w:p w14:paraId="24B889C1" w14:textId="77777777"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Кинешемского муниципального района </w:t>
      </w:r>
    </w:p>
    <w:p w14:paraId="5689724D" w14:textId="77777777"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Повестка очередного заседания</w:t>
      </w:r>
    </w:p>
    <w:p w14:paraId="71F2CEDC" w14:textId="77777777" w:rsidR="003F37BB" w:rsidRPr="00BB770A" w:rsidRDefault="003F37BB" w:rsidP="003F37BB">
      <w:pPr>
        <w:rPr>
          <w:sz w:val="20"/>
          <w:szCs w:val="20"/>
        </w:rPr>
      </w:pPr>
      <w:r w:rsidRPr="00BB770A">
        <w:rPr>
          <w:sz w:val="20"/>
          <w:szCs w:val="20"/>
        </w:rPr>
        <w:t xml:space="preserve">                           </w:t>
      </w:r>
    </w:p>
    <w:p w14:paraId="0AF6B46D" w14:textId="6C976670" w:rsidR="003F37BB" w:rsidRDefault="00A02D44" w:rsidP="00CF1617">
      <w:pPr>
        <w:jc w:val="center"/>
        <w:rPr>
          <w:sz w:val="20"/>
          <w:szCs w:val="20"/>
        </w:rPr>
      </w:pPr>
      <w:r>
        <w:rPr>
          <w:sz w:val="20"/>
          <w:szCs w:val="20"/>
        </w:rPr>
        <w:t>26</w:t>
      </w:r>
      <w:r w:rsidR="00CF1617">
        <w:rPr>
          <w:sz w:val="20"/>
          <w:szCs w:val="20"/>
        </w:rPr>
        <w:t>.1</w:t>
      </w:r>
      <w:r w:rsidR="00565FD7">
        <w:rPr>
          <w:sz w:val="20"/>
          <w:szCs w:val="20"/>
        </w:rPr>
        <w:t>1</w:t>
      </w:r>
      <w:r w:rsidR="00CF1617">
        <w:rPr>
          <w:sz w:val="20"/>
          <w:szCs w:val="20"/>
        </w:rPr>
        <w:t>.2021</w:t>
      </w:r>
      <w:r w:rsidR="00087A6F" w:rsidRPr="00BB770A">
        <w:rPr>
          <w:sz w:val="20"/>
          <w:szCs w:val="20"/>
        </w:rPr>
        <w:t xml:space="preserve">           </w:t>
      </w:r>
      <w:r w:rsidR="00C85976" w:rsidRPr="00BB770A">
        <w:rPr>
          <w:sz w:val="20"/>
          <w:szCs w:val="20"/>
        </w:rPr>
        <w:t xml:space="preserve">г. Наволоки, ул. </w:t>
      </w:r>
      <w:r>
        <w:rPr>
          <w:sz w:val="20"/>
          <w:szCs w:val="20"/>
        </w:rPr>
        <w:t>Энгельса</w:t>
      </w:r>
      <w:r w:rsidR="00C85976" w:rsidRPr="00BB770A">
        <w:rPr>
          <w:sz w:val="20"/>
          <w:szCs w:val="20"/>
        </w:rPr>
        <w:t xml:space="preserve">, </w:t>
      </w:r>
      <w:r>
        <w:rPr>
          <w:sz w:val="20"/>
          <w:szCs w:val="20"/>
        </w:rPr>
        <w:t>7</w:t>
      </w:r>
      <w:r w:rsidR="00990F4D" w:rsidRPr="00BB770A">
        <w:rPr>
          <w:sz w:val="20"/>
          <w:szCs w:val="20"/>
        </w:rPr>
        <w:t xml:space="preserve">           </w:t>
      </w:r>
      <w:r w:rsidR="003F37BB" w:rsidRPr="00BB770A">
        <w:rPr>
          <w:sz w:val="20"/>
          <w:szCs w:val="20"/>
        </w:rPr>
        <w:t>начало: 1</w:t>
      </w:r>
      <w:r w:rsidR="000251F7" w:rsidRPr="00BB770A">
        <w:rPr>
          <w:sz w:val="20"/>
          <w:szCs w:val="20"/>
        </w:rPr>
        <w:t>4</w:t>
      </w:r>
      <w:r w:rsidR="003F37BB" w:rsidRPr="00BB770A">
        <w:rPr>
          <w:sz w:val="20"/>
          <w:szCs w:val="20"/>
        </w:rPr>
        <w:t>.</w:t>
      </w:r>
      <w:r w:rsidR="00A0407A" w:rsidRPr="00BB770A">
        <w:rPr>
          <w:sz w:val="20"/>
          <w:szCs w:val="20"/>
        </w:rPr>
        <w:t>0</w:t>
      </w:r>
      <w:r w:rsidR="00FB06F9" w:rsidRPr="00BB770A">
        <w:rPr>
          <w:sz w:val="20"/>
          <w:szCs w:val="20"/>
        </w:rPr>
        <w:t>0</w:t>
      </w:r>
    </w:p>
    <w:p w14:paraId="35747FA8" w14:textId="77777777" w:rsidR="00902201" w:rsidRPr="00BB770A" w:rsidRDefault="00902201" w:rsidP="003F37BB">
      <w:pPr>
        <w:jc w:val="center"/>
        <w:rPr>
          <w:sz w:val="20"/>
          <w:szCs w:val="20"/>
        </w:rPr>
      </w:pPr>
    </w:p>
    <w:p w14:paraId="029BC910" w14:textId="18CE7D76" w:rsidR="00A02D44" w:rsidRDefault="00BF7D25" w:rsidP="00627B6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A02D44">
        <w:rPr>
          <w:sz w:val="22"/>
          <w:szCs w:val="22"/>
        </w:rPr>
        <w:t>О рассмотрении протеста Кинешемской городской прокуратуры на решение Совета Наволокского городского поселения «О порядке проведения конкурса на заключение договора о целевом обучении с обязательством последующего прохождения муниципальной службы в органах местного самоуправления Наволокского городского поселения Кинешемского муниципального района» от 16.02.2017 №2.</w:t>
      </w:r>
      <w:r>
        <w:rPr>
          <w:sz w:val="22"/>
          <w:szCs w:val="22"/>
        </w:rPr>
        <w:t xml:space="preserve"> </w:t>
      </w:r>
    </w:p>
    <w:p w14:paraId="0A261C3E" w14:textId="77777777" w:rsidR="00A02D44" w:rsidRPr="006972DD" w:rsidRDefault="00A02D44" w:rsidP="00A02D44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>Гречаник Е.В. – юрист Администрации Наволокского городского поселения</w:t>
      </w:r>
    </w:p>
    <w:p w14:paraId="51522380" w14:textId="3A70EA04" w:rsidR="00627B65" w:rsidRPr="006972DD" w:rsidRDefault="00A02D44" w:rsidP="00627B6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27B65" w:rsidRPr="006972DD">
        <w:rPr>
          <w:sz w:val="22"/>
          <w:szCs w:val="22"/>
        </w:rPr>
        <w:t>О проекте решения Совета Наволокского городского поселения «</w:t>
      </w:r>
      <w:r w:rsidR="00627B65" w:rsidRPr="006972DD">
        <w:rPr>
          <w:iCs/>
          <w:sz w:val="22"/>
          <w:szCs w:val="22"/>
        </w:rPr>
        <w:t>О внесении изменений и дополнений в решение Совета Наволокского городского поселения «О бюджете Наволокского городского поселения на 2021 год и на плановый период 2022 и 2023 годов</w:t>
      </w:r>
      <w:r w:rsidR="00627B65" w:rsidRPr="006972DD">
        <w:rPr>
          <w:sz w:val="22"/>
          <w:szCs w:val="22"/>
        </w:rPr>
        <w:t>»</w:t>
      </w:r>
    </w:p>
    <w:p w14:paraId="5728CCAD" w14:textId="77777777" w:rsidR="00627B65" w:rsidRPr="006972DD" w:rsidRDefault="00627B65" w:rsidP="00627B65">
      <w:pPr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 xml:space="preserve">Шумилова Т.Н. – зам. Главы </w:t>
      </w:r>
      <w:r>
        <w:rPr>
          <w:iCs/>
          <w:sz w:val="22"/>
          <w:szCs w:val="22"/>
        </w:rPr>
        <w:t>А</w:t>
      </w:r>
      <w:r w:rsidRPr="006972DD">
        <w:rPr>
          <w:iCs/>
          <w:sz w:val="22"/>
          <w:szCs w:val="22"/>
        </w:rPr>
        <w:t xml:space="preserve">дминистрации </w:t>
      </w:r>
      <w:r>
        <w:rPr>
          <w:iCs/>
          <w:sz w:val="22"/>
          <w:szCs w:val="22"/>
        </w:rPr>
        <w:t>Н</w:t>
      </w:r>
      <w:r w:rsidRPr="006972DD">
        <w:rPr>
          <w:iCs/>
          <w:sz w:val="22"/>
          <w:szCs w:val="22"/>
        </w:rPr>
        <w:t>аволокского городского поселения</w:t>
      </w:r>
    </w:p>
    <w:p w14:paraId="5340E742" w14:textId="6260FC28" w:rsidR="00565FD7" w:rsidRPr="00EC13DC" w:rsidRDefault="00795AA3" w:rsidP="00565FD7">
      <w:pPr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3</w:t>
      </w:r>
      <w:r w:rsidR="00565FD7">
        <w:rPr>
          <w:iCs/>
          <w:sz w:val="22"/>
          <w:szCs w:val="22"/>
        </w:rPr>
        <w:t>.</w:t>
      </w:r>
      <w:r w:rsidR="00565FD7" w:rsidRPr="00565FD7">
        <w:rPr>
          <w:bCs/>
        </w:rPr>
        <w:t xml:space="preserve"> </w:t>
      </w:r>
      <w:proofErr w:type="gramStart"/>
      <w:r w:rsidR="00565FD7" w:rsidRPr="00EC13DC">
        <w:rPr>
          <w:bCs/>
          <w:sz w:val="22"/>
          <w:szCs w:val="22"/>
        </w:rPr>
        <w:t xml:space="preserve">О  </w:t>
      </w:r>
      <w:r w:rsidR="00565FD7" w:rsidRPr="00EC13DC">
        <w:rPr>
          <w:sz w:val="22"/>
          <w:szCs w:val="22"/>
        </w:rPr>
        <w:t>проекте</w:t>
      </w:r>
      <w:proofErr w:type="gramEnd"/>
      <w:r w:rsidR="00565FD7" w:rsidRPr="00EC13DC">
        <w:rPr>
          <w:sz w:val="22"/>
          <w:szCs w:val="22"/>
        </w:rPr>
        <w:t xml:space="preserve"> решения Совета Наволокского городского поселения Кинешемского муниципального района «О </w:t>
      </w:r>
      <w:r w:rsidR="00565FD7" w:rsidRPr="00EC13DC">
        <w:rPr>
          <w:bCs/>
          <w:sz w:val="22"/>
          <w:szCs w:val="22"/>
        </w:rPr>
        <w:t>бюджете Наволокского городского поселения Кинешемского муниципального района на 2022 год и на плановый период 2023 и 2024 годов» (первое чтение)</w:t>
      </w:r>
    </w:p>
    <w:p w14:paraId="7BF4A3B8" w14:textId="77777777" w:rsidR="00565FD7" w:rsidRPr="006972DD" w:rsidRDefault="00565FD7" w:rsidP="00565FD7">
      <w:pPr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 xml:space="preserve">Шумилова Т.Н. – зам. Главы </w:t>
      </w:r>
      <w:r>
        <w:rPr>
          <w:iCs/>
          <w:sz w:val="22"/>
          <w:szCs w:val="22"/>
        </w:rPr>
        <w:t>А</w:t>
      </w:r>
      <w:r w:rsidRPr="006972DD">
        <w:rPr>
          <w:iCs/>
          <w:sz w:val="22"/>
          <w:szCs w:val="22"/>
        </w:rPr>
        <w:t xml:space="preserve">дминистрации </w:t>
      </w:r>
      <w:r>
        <w:rPr>
          <w:iCs/>
          <w:sz w:val="22"/>
          <w:szCs w:val="22"/>
        </w:rPr>
        <w:t>Н</w:t>
      </w:r>
      <w:r w:rsidRPr="006972DD">
        <w:rPr>
          <w:iCs/>
          <w:sz w:val="22"/>
          <w:szCs w:val="22"/>
        </w:rPr>
        <w:t>аволокского городского поселения</w:t>
      </w:r>
    </w:p>
    <w:p w14:paraId="5D74DDEC" w14:textId="77777777" w:rsidR="00F03411" w:rsidRPr="008D0F7E" w:rsidRDefault="00795AA3" w:rsidP="00F03411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4</w:t>
      </w:r>
      <w:r w:rsidR="00565FD7">
        <w:rPr>
          <w:iCs/>
          <w:sz w:val="22"/>
          <w:szCs w:val="22"/>
        </w:rPr>
        <w:t xml:space="preserve">. </w:t>
      </w:r>
      <w:r w:rsidR="00F03411" w:rsidRPr="008D0F7E">
        <w:rPr>
          <w:sz w:val="22"/>
          <w:szCs w:val="22"/>
        </w:rPr>
        <w:t>О проекте решения Совета Наволокского городского поселения «О внесении изменений в решение Совета Наволокского городского поселения «О передаче Администрации Кинешемского муниципального района осуществления части полномочий Администрации Наволокского городского поселения Кинешемского муниципального района по решению вопросов местного значения городского поселения»</w:t>
      </w:r>
    </w:p>
    <w:p w14:paraId="2A9FCE32" w14:textId="14E9D2D0" w:rsidR="00F03411" w:rsidRDefault="00F03411" w:rsidP="00F03411">
      <w:pPr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 xml:space="preserve">Шумилова Т.Н. – зам. Главы </w:t>
      </w:r>
      <w:r>
        <w:rPr>
          <w:iCs/>
          <w:sz w:val="22"/>
          <w:szCs w:val="22"/>
        </w:rPr>
        <w:t>А</w:t>
      </w:r>
      <w:r w:rsidRPr="006972DD">
        <w:rPr>
          <w:iCs/>
          <w:sz w:val="22"/>
          <w:szCs w:val="22"/>
        </w:rPr>
        <w:t xml:space="preserve">дминистрации </w:t>
      </w:r>
      <w:r>
        <w:rPr>
          <w:iCs/>
          <w:sz w:val="22"/>
          <w:szCs w:val="22"/>
        </w:rPr>
        <w:t>Н</w:t>
      </w:r>
      <w:r w:rsidRPr="006972DD">
        <w:rPr>
          <w:iCs/>
          <w:sz w:val="22"/>
          <w:szCs w:val="22"/>
        </w:rPr>
        <w:t>аволокского городского поселения</w:t>
      </w:r>
    </w:p>
    <w:p w14:paraId="69493506" w14:textId="0CBEBFFC" w:rsidR="003A1341" w:rsidRDefault="003A1341" w:rsidP="003A1341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5. </w:t>
      </w:r>
      <w:r w:rsidRPr="008D0F7E">
        <w:rPr>
          <w:sz w:val="22"/>
          <w:szCs w:val="22"/>
        </w:rPr>
        <w:t>О проекте решения Совета Наволокского городского поселения «</w:t>
      </w:r>
      <w:r w:rsidRPr="003A1341">
        <w:rPr>
          <w:iCs/>
          <w:sz w:val="22"/>
          <w:szCs w:val="22"/>
        </w:rPr>
        <w:t>О внесении изменений в Положение о пенсионном обеспечении лиц, замещавших муниципальные должности Наволокского городского поселения</w:t>
      </w:r>
      <w:r>
        <w:rPr>
          <w:iCs/>
          <w:sz w:val="22"/>
          <w:szCs w:val="22"/>
        </w:rPr>
        <w:t>»</w:t>
      </w:r>
    </w:p>
    <w:p w14:paraId="725423B4" w14:textId="77777777" w:rsidR="003A1341" w:rsidRPr="006972DD" w:rsidRDefault="003A1341" w:rsidP="003A1341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>Гречаник Е.В. – юрист Администрации Наволокского городского поселения</w:t>
      </w:r>
    </w:p>
    <w:p w14:paraId="0CD7EA5C" w14:textId="034E1F4B" w:rsidR="003A1341" w:rsidRDefault="003A1341" w:rsidP="003A1341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6. </w:t>
      </w:r>
      <w:r w:rsidRPr="008D0F7E">
        <w:rPr>
          <w:sz w:val="22"/>
          <w:szCs w:val="22"/>
        </w:rPr>
        <w:t>О проекте решения Совета Наволокского городского поселения «</w:t>
      </w:r>
      <w:r w:rsidRPr="003A1341">
        <w:rPr>
          <w:iCs/>
          <w:sz w:val="22"/>
          <w:szCs w:val="22"/>
        </w:rPr>
        <w:t>О</w:t>
      </w:r>
      <w:r w:rsidRPr="003A1341">
        <w:rPr>
          <w:iCs/>
          <w:sz w:val="22"/>
          <w:szCs w:val="22"/>
        </w:rPr>
        <w:t xml:space="preserve"> </w:t>
      </w:r>
      <w:r w:rsidRPr="003A1341">
        <w:rPr>
          <w:iCs/>
          <w:sz w:val="22"/>
          <w:szCs w:val="22"/>
        </w:rPr>
        <w:t>внесении изменений в Положение о пенсионном обеспечении лиц, замещавших должности муниципальной службы в органах местного самоуправления Наволокского городского поселения</w:t>
      </w:r>
      <w:r>
        <w:rPr>
          <w:iCs/>
          <w:sz w:val="22"/>
          <w:szCs w:val="22"/>
        </w:rPr>
        <w:t>»</w:t>
      </w:r>
    </w:p>
    <w:p w14:paraId="4DBF0843" w14:textId="77777777" w:rsidR="003A1341" w:rsidRPr="006972DD" w:rsidRDefault="003A1341" w:rsidP="003A1341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>Гречаник Е.В. – юрист Администрации Наволокского городского поселения</w:t>
      </w:r>
    </w:p>
    <w:p w14:paraId="07CA458F" w14:textId="677298A0" w:rsidR="00565FD7" w:rsidRPr="006972DD" w:rsidRDefault="00565FD7" w:rsidP="00F03411">
      <w:pPr>
        <w:jc w:val="both"/>
        <w:rPr>
          <w:iCs/>
          <w:sz w:val="22"/>
          <w:szCs w:val="22"/>
        </w:rPr>
      </w:pPr>
    </w:p>
    <w:p w14:paraId="5398FF4D" w14:textId="77777777" w:rsidR="00CF1617" w:rsidRDefault="00CF1617" w:rsidP="00CF1617">
      <w:pPr>
        <w:pStyle w:val="a6"/>
        <w:rPr>
          <w:rFonts w:ascii="Times New Roman" w:hAnsi="Times New Roman"/>
        </w:rPr>
      </w:pPr>
    </w:p>
    <w:p w14:paraId="2F8708E9" w14:textId="77777777" w:rsidR="000A14D1" w:rsidRPr="00BB770A" w:rsidRDefault="000A14D1" w:rsidP="000A14D1">
      <w:pPr>
        <w:jc w:val="both"/>
        <w:rPr>
          <w:sz w:val="20"/>
          <w:szCs w:val="20"/>
        </w:rPr>
      </w:pPr>
      <w:r w:rsidRPr="00BB770A">
        <w:rPr>
          <w:sz w:val="20"/>
          <w:szCs w:val="20"/>
        </w:rPr>
        <w:t xml:space="preserve">Председатель Совета </w:t>
      </w:r>
    </w:p>
    <w:p w14:paraId="6A6DA79C" w14:textId="7EC5D613" w:rsidR="009C57BA" w:rsidRDefault="000A14D1" w:rsidP="000A14D1">
      <w:pPr>
        <w:pStyle w:val="ConsPlusNormal"/>
        <w:jc w:val="both"/>
        <w:rPr>
          <w:sz w:val="20"/>
          <w:szCs w:val="20"/>
        </w:rPr>
      </w:pPr>
      <w:r w:rsidRPr="00BB770A">
        <w:rPr>
          <w:sz w:val="20"/>
          <w:szCs w:val="20"/>
        </w:rPr>
        <w:t xml:space="preserve">Наволокского городского поселения            </w:t>
      </w:r>
      <w:r w:rsidR="00575F22" w:rsidRPr="00BB770A">
        <w:rPr>
          <w:sz w:val="20"/>
          <w:szCs w:val="20"/>
        </w:rPr>
        <w:t xml:space="preserve"> </w:t>
      </w:r>
      <w:r w:rsidR="003A1341">
        <w:rPr>
          <w:sz w:val="20"/>
          <w:szCs w:val="20"/>
        </w:rPr>
        <w:t xml:space="preserve">                                                   </w:t>
      </w:r>
      <w:r w:rsidR="00575F22" w:rsidRPr="00BB770A">
        <w:rPr>
          <w:sz w:val="20"/>
          <w:szCs w:val="20"/>
        </w:rPr>
        <w:t xml:space="preserve">И.Л. </w:t>
      </w:r>
      <w:proofErr w:type="spellStart"/>
      <w:r w:rsidR="00575F22" w:rsidRPr="00BB770A">
        <w:rPr>
          <w:sz w:val="20"/>
          <w:szCs w:val="20"/>
        </w:rPr>
        <w:t>Солодова</w:t>
      </w:r>
      <w:proofErr w:type="spellEnd"/>
    </w:p>
    <w:p w14:paraId="0BC40B21" w14:textId="77777777"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14:paraId="7AEBA356" w14:textId="77777777"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14:paraId="3CE61CD8" w14:textId="77777777"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14:paraId="62ED5505" w14:textId="77777777"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14:paraId="45E396C1" w14:textId="77777777"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14:paraId="471B4035" w14:textId="77777777"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14:paraId="7B7AFFC7" w14:textId="77777777"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14:paraId="38B35CEB" w14:textId="77777777"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14:paraId="5400854D" w14:textId="77777777"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14:paraId="3306C453" w14:textId="77777777" w:rsidR="00B84754" w:rsidRDefault="00B84754" w:rsidP="000A14D1">
      <w:pPr>
        <w:pStyle w:val="ConsPlusNormal"/>
        <w:jc w:val="both"/>
        <w:rPr>
          <w:sz w:val="20"/>
          <w:szCs w:val="20"/>
        </w:rPr>
      </w:pPr>
    </w:p>
    <w:sectPr w:rsidR="00B84754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1A75"/>
    <w:multiLevelType w:val="multilevel"/>
    <w:tmpl w:val="7520B45E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0709D1"/>
    <w:multiLevelType w:val="hybridMultilevel"/>
    <w:tmpl w:val="C8A6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7749"/>
    <w:rsid w:val="00017762"/>
    <w:rsid w:val="00023F23"/>
    <w:rsid w:val="000251F7"/>
    <w:rsid w:val="000256AE"/>
    <w:rsid w:val="00025D61"/>
    <w:rsid w:val="000372F1"/>
    <w:rsid w:val="000406D9"/>
    <w:rsid w:val="000453BB"/>
    <w:rsid w:val="00056CC7"/>
    <w:rsid w:val="000826E6"/>
    <w:rsid w:val="00086B4B"/>
    <w:rsid w:val="00087A6F"/>
    <w:rsid w:val="00091C6B"/>
    <w:rsid w:val="000A14D1"/>
    <w:rsid w:val="000A4A9E"/>
    <w:rsid w:val="000B1A2C"/>
    <w:rsid w:val="000C0117"/>
    <w:rsid w:val="000E1990"/>
    <w:rsid w:val="000E4EEE"/>
    <w:rsid w:val="000E61BD"/>
    <w:rsid w:val="000F0AEA"/>
    <w:rsid w:val="000F28F3"/>
    <w:rsid w:val="001022CF"/>
    <w:rsid w:val="00105179"/>
    <w:rsid w:val="00145BC4"/>
    <w:rsid w:val="00150498"/>
    <w:rsid w:val="001504C2"/>
    <w:rsid w:val="0015314A"/>
    <w:rsid w:val="001735C7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15388"/>
    <w:rsid w:val="002349D0"/>
    <w:rsid w:val="002369A6"/>
    <w:rsid w:val="00243E75"/>
    <w:rsid w:val="00244621"/>
    <w:rsid w:val="002647A1"/>
    <w:rsid w:val="0027589B"/>
    <w:rsid w:val="00276631"/>
    <w:rsid w:val="00276BFD"/>
    <w:rsid w:val="00280035"/>
    <w:rsid w:val="00297ADB"/>
    <w:rsid w:val="002A14D7"/>
    <w:rsid w:val="002B741D"/>
    <w:rsid w:val="002C488A"/>
    <w:rsid w:val="002D188A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769"/>
    <w:rsid w:val="00340CD7"/>
    <w:rsid w:val="00341E32"/>
    <w:rsid w:val="003426D7"/>
    <w:rsid w:val="003523F8"/>
    <w:rsid w:val="0038012B"/>
    <w:rsid w:val="0039217A"/>
    <w:rsid w:val="003A1341"/>
    <w:rsid w:val="003A7EC0"/>
    <w:rsid w:val="003C2DD0"/>
    <w:rsid w:val="003D0E37"/>
    <w:rsid w:val="003D4236"/>
    <w:rsid w:val="003D6F90"/>
    <w:rsid w:val="003E686D"/>
    <w:rsid w:val="003E7CB6"/>
    <w:rsid w:val="003F0ECE"/>
    <w:rsid w:val="003F37BB"/>
    <w:rsid w:val="003F45C3"/>
    <w:rsid w:val="0040549B"/>
    <w:rsid w:val="0040602B"/>
    <w:rsid w:val="00410B73"/>
    <w:rsid w:val="004114FC"/>
    <w:rsid w:val="00427939"/>
    <w:rsid w:val="004405D7"/>
    <w:rsid w:val="00456099"/>
    <w:rsid w:val="00457040"/>
    <w:rsid w:val="00462A15"/>
    <w:rsid w:val="00473E34"/>
    <w:rsid w:val="004818D5"/>
    <w:rsid w:val="004A079F"/>
    <w:rsid w:val="004A091F"/>
    <w:rsid w:val="004A46C9"/>
    <w:rsid w:val="004A74BA"/>
    <w:rsid w:val="004B128C"/>
    <w:rsid w:val="004B32F0"/>
    <w:rsid w:val="004B3518"/>
    <w:rsid w:val="004C7B61"/>
    <w:rsid w:val="004D0472"/>
    <w:rsid w:val="004D0899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13809"/>
    <w:rsid w:val="00524196"/>
    <w:rsid w:val="005263D5"/>
    <w:rsid w:val="00533A2F"/>
    <w:rsid w:val="00541071"/>
    <w:rsid w:val="00543EDA"/>
    <w:rsid w:val="005478DA"/>
    <w:rsid w:val="00565FD7"/>
    <w:rsid w:val="0057474F"/>
    <w:rsid w:val="00575BA9"/>
    <w:rsid w:val="00575F22"/>
    <w:rsid w:val="005773AD"/>
    <w:rsid w:val="00597196"/>
    <w:rsid w:val="005A5A6A"/>
    <w:rsid w:val="005B7DD0"/>
    <w:rsid w:val="005C550D"/>
    <w:rsid w:val="005C5CC9"/>
    <w:rsid w:val="005C785A"/>
    <w:rsid w:val="005E2C24"/>
    <w:rsid w:val="005E2D53"/>
    <w:rsid w:val="005F3F38"/>
    <w:rsid w:val="005F494E"/>
    <w:rsid w:val="00600E8C"/>
    <w:rsid w:val="00606978"/>
    <w:rsid w:val="006110DF"/>
    <w:rsid w:val="00613DCC"/>
    <w:rsid w:val="006232D6"/>
    <w:rsid w:val="00627B65"/>
    <w:rsid w:val="00651696"/>
    <w:rsid w:val="00652F15"/>
    <w:rsid w:val="006536BA"/>
    <w:rsid w:val="006565B4"/>
    <w:rsid w:val="006655CA"/>
    <w:rsid w:val="006922FF"/>
    <w:rsid w:val="006A126C"/>
    <w:rsid w:val="006A45B1"/>
    <w:rsid w:val="006A4D4F"/>
    <w:rsid w:val="006C3DAF"/>
    <w:rsid w:val="006C4423"/>
    <w:rsid w:val="006D3A49"/>
    <w:rsid w:val="006E452D"/>
    <w:rsid w:val="006E497F"/>
    <w:rsid w:val="00702357"/>
    <w:rsid w:val="00704263"/>
    <w:rsid w:val="00707B56"/>
    <w:rsid w:val="00730BF8"/>
    <w:rsid w:val="0073205C"/>
    <w:rsid w:val="0073612D"/>
    <w:rsid w:val="00742559"/>
    <w:rsid w:val="00753198"/>
    <w:rsid w:val="007531F0"/>
    <w:rsid w:val="00754071"/>
    <w:rsid w:val="00754576"/>
    <w:rsid w:val="00761B84"/>
    <w:rsid w:val="00762C5C"/>
    <w:rsid w:val="00765FA2"/>
    <w:rsid w:val="00770780"/>
    <w:rsid w:val="00772730"/>
    <w:rsid w:val="007731A0"/>
    <w:rsid w:val="00774028"/>
    <w:rsid w:val="00775EB5"/>
    <w:rsid w:val="00783A56"/>
    <w:rsid w:val="007842AC"/>
    <w:rsid w:val="0079253F"/>
    <w:rsid w:val="00793788"/>
    <w:rsid w:val="00795AA3"/>
    <w:rsid w:val="007A1C96"/>
    <w:rsid w:val="007B107D"/>
    <w:rsid w:val="007B5ACA"/>
    <w:rsid w:val="007C2993"/>
    <w:rsid w:val="007C6671"/>
    <w:rsid w:val="007E0ADA"/>
    <w:rsid w:val="007E7DAF"/>
    <w:rsid w:val="007F3A6F"/>
    <w:rsid w:val="007F4A80"/>
    <w:rsid w:val="007F5BB9"/>
    <w:rsid w:val="00803EF6"/>
    <w:rsid w:val="0080752F"/>
    <w:rsid w:val="00830A7F"/>
    <w:rsid w:val="00833374"/>
    <w:rsid w:val="00834C21"/>
    <w:rsid w:val="00837D7E"/>
    <w:rsid w:val="00845028"/>
    <w:rsid w:val="00846A10"/>
    <w:rsid w:val="00850BB0"/>
    <w:rsid w:val="008521CD"/>
    <w:rsid w:val="008709E2"/>
    <w:rsid w:val="00873FBE"/>
    <w:rsid w:val="00877896"/>
    <w:rsid w:val="0088171D"/>
    <w:rsid w:val="0089285B"/>
    <w:rsid w:val="008A4812"/>
    <w:rsid w:val="008A74AF"/>
    <w:rsid w:val="008B3D5E"/>
    <w:rsid w:val="008B6719"/>
    <w:rsid w:val="008C7963"/>
    <w:rsid w:val="008D0C3C"/>
    <w:rsid w:val="008D0ED9"/>
    <w:rsid w:val="008D0F7E"/>
    <w:rsid w:val="008D205C"/>
    <w:rsid w:val="008E51DC"/>
    <w:rsid w:val="00901168"/>
    <w:rsid w:val="00902201"/>
    <w:rsid w:val="00905031"/>
    <w:rsid w:val="00922D25"/>
    <w:rsid w:val="0092639D"/>
    <w:rsid w:val="0093064E"/>
    <w:rsid w:val="00935472"/>
    <w:rsid w:val="009364B6"/>
    <w:rsid w:val="009422EE"/>
    <w:rsid w:val="00947C2B"/>
    <w:rsid w:val="009508BD"/>
    <w:rsid w:val="00951BAC"/>
    <w:rsid w:val="00955ED4"/>
    <w:rsid w:val="009759F6"/>
    <w:rsid w:val="009869CF"/>
    <w:rsid w:val="00990360"/>
    <w:rsid w:val="00990797"/>
    <w:rsid w:val="00990F4D"/>
    <w:rsid w:val="0099149A"/>
    <w:rsid w:val="00993C6C"/>
    <w:rsid w:val="009A2456"/>
    <w:rsid w:val="009A3C4C"/>
    <w:rsid w:val="009A5124"/>
    <w:rsid w:val="009B441E"/>
    <w:rsid w:val="009C52A4"/>
    <w:rsid w:val="009C57BA"/>
    <w:rsid w:val="009D1F1A"/>
    <w:rsid w:val="009D6378"/>
    <w:rsid w:val="009E377D"/>
    <w:rsid w:val="009F0B71"/>
    <w:rsid w:val="00A02D44"/>
    <w:rsid w:val="00A0407A"/>
    <w:rsid w:val="00A118DF"/>
    <w:rsid w:val="00A11EFF"/>
    <w:rsid w:val="00A15A50"/>
    <w:rsid w:val="00A15A8E"/>
    <w:rsid w:val="00A30C8F"/>
    <w:rsid w:val="00A35465"/>
    <w:rsid w:val="00A367AF"/>
    <w:rsid w:val="00A404FE"/>
    <w:rsid w:val="00A447F9"/>
    <w:rsid w:val="00A45217"/>
    <w:rsid w:val="00A668B8"/>
    <w:rsid w:val="00A71348"/>
    <w:rsid w:val="00A77A5A"/>
    <w:rsid w:val="00A86EA8"/>
    <w:rsid w:val="00A952C3"/>
    <w:rsid w:val="00AA3949"/>
    <w:rsid w:val="00AA4F74"/>
    <w:rsid w:val="00AA5961"/>
    <w:rsid w:val="00AB53FF"/>
    <w:rsid w:val="00AB706D"/>
    <w:rsid w:val="00AB7D3F"/>
    <w:rsid w:val="00AC2D95"/>
    <w:rsid w:val="00AD1107"/>
    <w:rsid w:val="00AD2D98"/>
    <w:rsid w:val="00AD65FB"/>
    <w:rsid w:val="00AE0116"/>
    <w:rsid w:val="00AE130D"/>
    <w:rsid w:val="00AE38F8"/>
    <w:rsid w:val="00AE3BC1"/>
    <w:rsid w:val="00B10A66"/>
    <w:rsid w:val="00B1127C"/>
    <w:rsid w:val="00B3359D"/>
    <w:rsid w:val="00B36BC7"/>
    <w:rsid w:val="00B37F53"/>
    <w:rsid w:val="00B50616"/>
    <w:rsid w:val="00B515B2"/>
    <w:rsid w:val="00B679F4"/>
    <w:rsid w:val="00B77A33"/>
    <w:rsid w:val="00B80266"/>
    <w:rsid w:val="00B84754"/>
    <w:rsid w:val="00B852FD"/>
    <w:rsid w:val="00B979CB"/>
    <w:rsid w:val="00BA07CF"/>
    <w:rsid w:val="00BB0E7C"/>
    <w:rsid w:val="00BB1677"/>
    <w:rsid w:val="00BB5587"/>
    <w:rsid w:val="00BB7463"/>
    <w:rsid w:val="00BB770A"/>
    <w:rsid w:val="00BD3801"/>
    <w:rsid w:val="00BF7CCF"/>
    <w:rsid w:val="00BF7D25"/>
    <w:rsid w:val="00C159C2"/>
    <w:rsid w:val="00C17E2B"/>
    <w:rsid w:val="00C2212A"/>
    <w:rsid w:val="00C2788F"/>
    <w:rsid w:val="00C315DA"/>
    <w:rsid w:val="00C424C5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A4EE7"/>
    <w:rsid w:val="00CB07A3"/>
    <w:rsid w:val="00CB1837"/>
    <w:rsid w:val="00CB1FCD"/>
    <w:rsid w:val="00CC52C2"/>
    <w:rsid w:val="00CD42A3"/>
    <w:rsid w:val="00CD5403"/>
    <w:rsid w:val="00CE5356"/>
    <w:rsid w:val="00CF0D9C"/>
    <w:rsid w:val="00CF1617"/>
    <w:rsid w:val="00CF6132"/>
    <w:rsid w:val="00D10599"/>
    <w:rsid w:val="00D17A08"/>
    <w:rsid w:val="00D23494"/>
    <w:rsid w:val="00D302B0"/>
    <w:rsid w:val="00D44817"/>
    <w:rsid w:val="00D52579"/>
    <w:rsid w:val="00D54812"/>
    <w:rsid w:val="00D6627B"/>
    <w:rsid w:val="00D66321"/>
    <w:rsid w:val="00D76437"/>
    <w:rsid w:val="00D9646F"/>
    <w:rsid w:val="00DA7D46"/>
    <w:rsid w:val="00DB6628"/>
    <w:rsid w:val="00DC0CF1"/>
    <w:rsid w:val="00DC3209"/>
    <w:rsid w:val="00DC3F62"/>
    <w:rsid w:val="00DD456A"/>
    <w:rsid w:val="00DD6280"/>
    <w:rsid w:val="00DE3766"/>
    <w:rsid w:val="00DF54C9"/>
    <w:rsid w:val="00E02345"/>
    <w:rsid w:val="00E15AF3"/>
    <w:rsid w:val="00E17CEB"/>
    <w:rsid w:val="00E23FB0"/>
    <w:rsid w:val="00E3249B"/>
    <w:rsid w:val="00E408DF"/>
    <w:rsid w:val="00E43920"/>
    <w:rsid w:val="00E52737"/>
    <w:rsid w:val="00E528A0"/>
    <w:rsid w:val="00E605E4"/>
    <w:rsid w:val="00E81DB2"/>
    <w:rsid w:val="00E821D2"/>
    <w:rsid w:val="00E85CC3"/>
    <w:rsid w:val="00E91454"/>
    <w:rsid w:val="00E96871"/>
    <w:rsid w:val="00EA0292"/>
    <w:rsid w:val="00EA7EFD"/>
    <w:rsid w:val="00EB5549"/>
    <w:rsid w:val="00EC13DC"/>
    <w:rsid w:val="00ED72B9"/>
    <w:rsid w:val="00ED765A"/>
    <w:rsid w:val="00EE1C7C"/>
    <w:rsid w:val="00EE296B"/>
    <w:rsid w:val="00EE3E00"/>
    <w:rsid w:val="00EE64D5"/>
    <w:rsid w:val="00F002E6"/>
    <w:rsid w:val="00F03411"/>
    <w:rsid w:val="00F13EE7"/>
    <w:rsid w:val="00F16CD9"/>
    <w:rsid w:val="00F20F2F"/>
    <w:rsid w:val="00F26BDC"/>
    <w:rsid w:val="00F303F6"/>
    <w:rsid w:val="00F35249"/>
    <w:rsid w:val="00F3641E"/>
    <w:rsid w:val="00F45576"/>
    <w:rsid w:val="00F45AD6"/>
    <w:rsid w:val="00F45B23"/>
    <w:rsid w:val="00F528DC"/>
    <w:rsid w:val="00FA1C6F"/>
    <w:rsid w:val="00FB06F9"/>
    <w:rsid w:val="00FB3593"/>
    <w:rsid w:val="00FB3F2B"/>
    <w:rsid w:val="00FC087F"/>
    <w:rsid w:val="00FD13A4"/>
    <w:rsid w:val="00FD2D35"/>
    <w:rsid w:val="00FD5824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B61DA4"/>
  <w15:docId w15:val="{6BA6F6E4-647B-40A4-A3FC-B42F5567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3E7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12</cp:revision>
  <cp:lastPrinted>2021-11-16T11:58:00Z</cp:lastPrinted>
  <dcterms:created xsi:type="dcterms:W3CDTF">2021-10-15T08:10:00Z</dcterms:created>
  <dcterms:modified xsi:type="dcterms:W3CDTF">2021-11-19T07:09:00Z</dcterms:modified>
</cp:coreProperties>
</file>