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E" w:rsidRDefault="00E20F1E" w:rsidP="00E20F1E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</w:pPr>
      <w:r w:rsidRPr="00E20F1E"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  <w:t>Уведомление</w:t>
      </w:r>
    </w:p>
    <w:p w:rsidR="00E20F1E" w:rsidRPr="00E20F1E" w:rsidRDefault="00E20F1E" w:rsidP="00E20F1E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</w:pPr>
      <w:r w:rsidRPr="00E20F1E"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  <w:t xml:space="preserve">о размещении проекта актуализированной </w:t>
      </w:r>
      <w:r w:rsidR="006B3717"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  <w:t xml:space="preserve">схемы теплоснабжения </w:t>
      </w:r>
      <w:r w:rsidRPr="00E20F1E">
        <w:rPr>
          <w:rFonts w:eastAsia="Times New Roman" w:cs="Times New Roman"/>
          <w:b/>
          <w:bCs/>
          <w:color w:val="232323"/>
          <w:spacing w:val="-5"/>
          <w:sz w:val="36"/>
          <w:szCs w:val="36"/>
          <w:lang w:eastAsia="ru-RU"/>
        </w:rPr>
        <w:t>Наволокского городского поселения</w:t>
      </w:r>
    </w:p>
    <w:p w:rsidR="00E20F1E" w:rsidRPr="00675353" w:rsidRDefault="00654211" w:rsidP="0046449C">
      <w:pPr>
        <w:shd w:val="clear" w:color="auto" w:fill="F9F9F9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25</w:t>
      </w:r>
      <w:r w:rsidR="00E20F1E" w:rsidRPr="00675353">
        <w:rPr>
          <w:rFonts w:eastAsia="Times New Roman" w:cs="Times New Roman"/>
          <w:szCs w:val="28"/>
          <w:lang w:eastAsia="ru-RU"/>
        </w:rPr>
        <w:t xml:space="preserve"> </w:t>
      </w:r>
      <w:r w:rsidR="00BC24AA" w:rsidRPr="00675353">
        <w:rPr>
          <w:rFonts w:eastAsia="Times New Roman" w:cs="Times New Roman"/>
          <w:szCs w:val="28"/>
          <w:lang w:eastAsia="ru-RU"/>
        </w:rPr>
        <w:t>апреля</w:t>
      </w:r>
      <w:r w:rsidR="00E20F1E" w:rsidRPr="00675353">
        <w:rPr>
          <w:rFonts w:eastAsia="Times New Roman" w:cs="Times New Roman"/>
          <w:szCs w:val="28"/>
          <w:lang w:eastAsia="ru-RU"/>
        </w:rPr>
        <w:t xml:space="preserve"> 202</w:t>
      </w:r>
      <w:r w:rsidR="00CE3380">
        <w:rPr>
          <w:rFonts w:eastAsia="Times New Roman" w:cs="Times New Roman"/>
          <w:szCs w:val="28"/>
          <w:lang w:eastAsia="ru-RU"/>
        </w:rPr>
        <w:t>5</w:t>
      </w:r>
      <w:r w:rsidR="009251CF">
        <w:rPr>
          <w:rFonts w:eastAsia="Times New Roman" w:cs="Times New Roman"/>
          <w:szCs w:val="28"/>
          <w:lang w:eastAsia="ru-RU"/>
        </w:rPr>
        <w:t>г.</w:t>
      </w:r>
    </w:p>
    <w:p w:rsidR="0046449C" w:rsidRPr="00675353" w:rsidRDefault="00E20F1E" w:rsidP="0046449C">
      <w:pPr>
        <w:shd w:val="clear" w:color="auto" w:fill="F9F9F9"/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675353">
        <w:rPr>
          <w:rFonts w:eastAsia="Times New Roman" w:cs="Times New Roman"/>
          <w:szCs w:val="28"/>
          <w:lang w:eastAsia="ru-RU"/>
        </w:rPr>
        <w:t>В соответствии с Федеральным законом от 27.07.2010 № 190-ФЗ  «О теплоснабжении» и постановлением Правительства Российской Федерации от 22.02.2012 № 154 «О требованиях к схемам теплоснабжения, порядку их разработки и утверждения» Администрация Наволокского городского поселения Кинешемского муниципального района уведомляет о размещении </w:t>
      </w:r>
      <w:r w:rsidR="00654211">
        <w:rPr>
          <w:rFonts w:eastAsia="Times New Roman" w:cs="Times New Roman"/>
          <w:szCs w:val="28"/>
          <w:lang w:eastAsia="ru-RU"/>
        </w:rPr>
        <w:t>25</w:t>
      </w:r>
      <w:r w:rsidR="00BC24AA" w:rsidRPr="00675353">
        <w:rPr>
          <w:rFonts w:eastAsia="Times New Roman" w:cs="Times New Roman"/>
          <w:szCs w:val="28"/>
          <w:lang w:eastAsia="ru-RU"/>
        </w:rPr>
        <w:t>.04.202</w:t>
      </w:r>
      <w:r w:rsidR="00CE3380">
        <w:rPr>
          <w:rFonts w:eastAsia="Times New Roman" w:cs="Times New Roman"/>
          <w:szCs w:val="28"/>
          <w:lang w:eastAsia="ru-RU"/>
        </w:rPr>
        <w:t>5</w:t>
      </w:r>
      <w:r w:rsidR="00BC24AA" w:rsidRPr="00675353">
        <w:rPr>
          <w:rFonts w:eastAsia="Times New Roman" w:cs="Times New Roman"/>
          <w:szCs w:val="28"/>
          <w:lang w:eastAsia="ru-RU"/>
        </w:rPr>
        <w:t xml:space="preserve"> </w:t>
      </w:r>
      <w:r w:rsidRPr="00675353">
        <w:rPr>
          <w:rFonts w:eastAsia="Times New Roman" w:cs="Times New Roman"/>
          <w:szCs w:val="28"/>
          <w:lang w:eastAsia="ru-RU"/>
        </w:rPr>
        <w:t>проекта актуализированной Схемы теплоснабжения Наволокского городского поселения</w:t>
      </w:r>
      <w:r w:rsidR="0046449C" w:rsidRPr="00675353">
        <w:rPr>
          <w:rFonts w:eastAsia="Times New Roman" w:cs="Times New Roman"/>
          <w:szCs w:val="28"/>
          <w:lang w:eastAsia="ru-RU"/>
        </w:rPr>
        <w:t> на 202</w:t>
      </w:r>
      <w:r w:rsidR="00CE3380">
        <w:rPr>
          <w:rFonts w:eastAsia="Times New Roman" w:cs="Times New Roman"/>
          <w:szCs w:val="28"/>
          <w:lang w:eastAsia="ru-RU"/>
        </w:rPr>
        <w:t>6</w:t>
      </w:r>
      <w:r w:rsidRPr="00675353">
        <w:rPr>
          <w:rFonts w:eastAsia="Times New Roman" w:cs="Times New Roman"/>
          <w:szCs w:val="28"/>
          <w:lang w:eastAsia="ru-RU"/>
        </w:rPr>
        <w:t> год на официальном сайте </w:t>
      </w:r>
      <w:r w:rsidR="0046449C" w:rsidRPr="00675353">
        <w:rPr>
          <w:rFonts w:eastAsia="Times New Roman" w:cs="Times New Roman"/>
          <w:szCs w:val="28"/>
          <w:lang w:eastAsia="ru-RU"/>
        </w:rPr>
        <w:t xml:space="preserve">Наволокского городского поселения </w:t>
      </w:r>
      <w:r w:rsidRPr="00675353">
        <w:rPr>
          <w:rFonts w:eastAsia="Times New Roman" w:cs="Times New Roman"/>
          <w:szCs w:val="28"/>
          <w:lang w:eastAsia="ru-RU"/>
        </w:rPr>
        <w:t>по адресу: </w:t>
      </w:r>
      <w:hyperlink r:id="rId4" w:history="1">
        <w:r w:rsidR="0046449C" w:rsidRPr="00675353">
          <w:rPr>
            <w:rStyle w:val="a5"/>
            <w:rFonts w:eastAsia="Times New Roman" w:cs="Times New Roman"/>
            <w:color w:val="auto"/>
            <w:szCs w:val="28"/>
            <w:lang w:eastAsia="ru-RU"/>
          </w:rPr>
          <w:t>http://www.navoloki.ru/economika/gradstroi/teplo.php</w:t>
        </w:r>
      </w:hyperlink>
    </w:p>
    <w:p w:rsidR="00675353" w:rsidRPr="00675353" w:rsidRDefault="00675353" w:rsidP="00D16888">
      <w:pPr>
        <w:ind w:firstLine="708"/>
        <w:rPr>
          <w:szCs w:val="24"/>
        </w:rPr>
      </w:pPr>
      <w:r w:rsidRPr="00675353">
        <w:rPr>
          <w:szCs w:val="24"/>
        </w:rPr>
        <w:t xml:space="preserve">Сбор замечаний и предложения по проекту актуализированной схемы теплоснабжения Наволокского городского поселения осуществляется по адресу: Ивановская область, Кинешемский район, г. Наволоки, ул. Ульянова, д.6А в рабочие дни с 9 до 12 и </w:t>
      </w:r>
      <w:r w:rsidRPr="00675353">
        <w:rPr>
          <w:szCs w:val="24"/>
          <w:lang w:val="en-US"/>
        </w:rPr>
        <w:t>c</w:t>
      </w:r>
      <w:r w:rsidRPr="00675353">
        <w:rPr>
          <w:szCs w:val="24"/>
        </w:rPr>
        <w:t xml:space="preserve"> 14 до 16 часов до </w:t>
      </w:r>
      <w:r w:rsidR="00654211">
        <w:rPr>
          <w:szCs w:val="24"/>
        </w:rPr>
        <w:t>20</w:t>
      </w:r>
      <w:r w:rsidR="00D16888">
        <w:rPr>
          <w:szCs w:val="24"/>
        </w:rPr>
        <w:t xml:space="preserve"> мая 202</w:t>
      </w:r>
      <w:r w:rsidR="00CE3380">
        <w:rPr>
          <w:szCs w:val="24"/>
        </w:rPr>
        <w:t>5</w:t>
      </w:r>
      <w:bookmarkStart w:id="0" w:name="_GoBack"/>
      <w:bookmarkEnd w:id="0"/>
      <w:r w:rsidRPr="00675353">
        <w:rPr>
          <w:szCs w:val="24"/>
        </w:rPr>
        <w:t xml:space="preserve"> года.</w:t>
      </w:r>
    </w:p>
    <w:p w:rsidR="00B21727" w:rsidRDefault="00B21727"/>
    <w:sectPr w:rsidR="00B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E"/>
    <w:rsid w:val="0046449C"/>
    <w:rsid w:val="004A4984"/>
    <w:rsid w:val="00543DE3"/>
    <w:rsid w:val="00654211"/>
    <w:rsid w:val="00675353"/>
    <w:rsid w:val="006B3717"/>
    <w:rsid w:val="007E42D2"/>
    <w:rsid w:val="009251CF"/>
    <w:rsid w:val="00B21727"/>
    <w:rsid w:val="00BC24AA"/>
    <w:rsid w:val="00CE3380"/>
    <w:rsid w:val="00D16888"/>
    <w:rsid w:val="00DB4C46"/>
    <w:rsid w:val="00E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565"/>
  <w15:chartTrackingRefBased/>
  <w15:docId w15:val="{5347D13D-8492-499A-AE33-EC42725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D2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20F1E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C4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E20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20F1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0F1E"/>
    <w:rPr>
      <w:color w:val="0000FF"/>
      <w:u w:val="single"/>
    </w:rPr>
  </w:style>
  <w:style w:type="character" w:customStyle="1" w:styleId="4">
    <w:name w:val="Заголовок №4_"/>
    <w:link w:val="40"/>
    <w:uiPriority w:val="99"/>
    <w:rsid w:val="0067535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75353"/>
    <w:pPr>
      <w:shd w:val="clear" w:color="auto" w:fill="FFFFFF"/>
      <w:spacing w:before="600" w:after="0" w:line="278" w:lineRule="exact"/>
      <w:jc w:val="left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/economika/gradstroi/tepl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2025-04-24T13:41:00Z</dcterms:created>
  <dcterms:modified xsi:type="dcterms:W3CDTF">2025-04-24T13:41:00Z</dcterms:modified>
</cp:coreProperties>
</file>